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西北农林科技大学</w:t>
      </w:r>
      <w:r>
        <w:rPr>
          <w:rFonts w:hint="eastAsia" w:ascii="黑体" w:eastAsia="黑体"/>
          <w:sz w:val="28"/>
          <w:szCs w:val="28"/>
          <w:lang w:eastAsia="zh-CN"/>
        </w:rPr>
        <w:t>马克思主义学院</w:t>
      </w:r>
      <w:r>
        <w:rPr>
          <w:rFonts w:hint="eastAsia" w:ascii="黑体" w:eastAsia="黑体"/>
          <w:sz w:val="28"/>
          <w:szCs w:val="28"/>
        </w:rPr>
        <w:t>研究生各类奖学金申请</w:t>
      </w:r>
      <w:r>
        <w:rPr>
          <w:rFonts w:ascii="黑体" w:eastAsia="黑体"/>
          <w:sz w:val="28"/>
          <w:szCs w:val="28"/>
        </w:rPr>
        <w:t>表</w:t>
      </w:r>
    </w:p>
    <w:tbl>
      <w:tblPr>
        <w:tblStyle w:val="5"/>
        <w:tblW w:w="926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891"/>
        <w:gridCol w:w="1196"/>
        <w:gridCol w:w="438"/>
        <w:gridCol w:w="82"/>
        <w:gridCol w:w="910"/>
        <w:gridCol w:w="271"/>
        <w:gridCol w:w="961"/>
        <w:gridCol w:w="301"/>
        <w:gridCol w:w="632"/>
        <w:gridCol w:w="250"/>
        <w:gridCol w:w="16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82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gridSpan w:val="3"/>
            <w:vAlign w:val="center"/>
          </w:tcPr>
          <w:p>
            <w:pPr>
              <w:spacing w:line="40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学科、专业</w:t>
            </w:r>
          </w:p>
        </w:tc>
        <w:tc>
          <w:tcPr>
            <w:tcW w:w="214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导师姓名</w:t>
            </w:r>
          </w:p>
        </w:tc>
        <w:tc>
          <w:tcPr>
            <w:tcW w:w="16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申请奖项类别</w:t>
            </w:r>
          </w:p>
        </w:tc>
        <w:tc>
          <w:tcPr>
            <w:tcW w:w="757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思想品德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（10分）</w:t>
            </w:r>
          </w:p>
        </w:tc>
        <w:tc>
          <w:tcPr>
            <w:tcW w:w="3788" w:type="dxa"/>
            <w:gridSpan w:val="6"/>
          </w:tcPr>
          <w:p>
            <w:pPr>
              <w:spacing w:line="40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获得荣誉：</w:t>
            </w:r>
          </w:p>
        </w:tc>
        <w:tc>
          <w:tcPr>
            <w:tcW w:w="3788" w:type="dxa"/>
            <w:gridSpan w:val="5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得分：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88" w:type="dxa"/>
            <w:gridSpan w:val="6"/>
          </w:tcPr>
          <w:p>
            <w:pPr>
              <w:spacing w:line="40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获得荣誉：</w:t>
            </w:r>
          </w:p>
        </w:tc>
        <w:tc>
          <w:tcPr>
            <w:tcW w:w="3788" w:type="dxa"/>
            <w:gridSpan w:val="5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得分：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88" w:type="dxa"/>
            <w:gridSpan w:val="6"/>
          </w:tcPr>
          <w:p>
            <w:pPr>
              <w:spacing w:line="40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  <w:bookmarkStart w:id="0" w:name="_GoBack"/>
            <w:bookmarkEnd w:id="0"/>
          </w:p>
        </w:tc>
        <w:tc>
          <w:tcPr>
            <w:tcW w:w="3788" w:type="dxa"/>
            <w:gridSpan w:val="5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课程成绩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（30分）</w:t>
            </w:r>
          </w:p>
        </w:tc>
        <w:tc>
          <w:tcPr>
            <w:tcW w:w="3788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学位课加权平均分（20%）</w:t>
            </w:r>
          </w:p>
        </w:tc>
        <w:tc>
          <w:tcPr>
            <w:tcW w:w="3788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88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整体加权平均分（10%）</w:t>
            </w:r>
          </w:p>
        </w:tc>
        <w:tc>
          <w:tcPr>
            <w:tcW w:w="3788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88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合计（30%）</w:t>
            </w:r>
          </w:p>
        </w:tc>
        <w:tc>
          <w:tcPr>
            <w:tcW w:w="3788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88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新生填写研究生入学考试复试成绩情况</w:t>
            </w:r>
          </w:p>
        </w:tc>
        <w:tc>
          <w:tcPr>
            <w:tcW w:w="3788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科研情况（50分）（新生填写本科阶段科研情况）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权威期刊/A类期刊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篇</w:t>
            </w:r>
          </w:p>
        </w:tc>
        <w:tc>
          <w:tcPr>
            <w:tcW w:w="1894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得分：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CSSCI/B类期刊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spacing w:line="400" w:lineRule="exact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篇</w:t>
            </w:r>
          </w:p>
        </w:tc>
        <w:tc>
          <w:tcPr>
            <w:tcW w:w="1894" w:type="dxa"/>
            <w:gridSpan w:val="3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得分：</w:t>
            </w:r>
          </w:p>
        </w:tc>
        <w:tc>
          <w:tcPr>
            <w:tcW w:w="1894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中文核心期刊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spacing w:line="400" w:lineRule="exact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篇</w:t>
            </w:r>
          </w:p>
        </w:tc>
        <w:tc>
          <w:tcPr>
            <w:tcW w:w="1894" w:type="dxa"/>
            <w:gridSpan w:val="3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</w:t>
            </w:r>
          </w:p>
        </w:tc>
        <w:tc>
          <w:tcPr>
            <w:tcW w:w="1894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非核心期刊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spacing w:line="400" w:lineRule="exact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篇</w:t>
            </w:r>
          </w:p>
        </w:tc>
        <w:tc>
          <w:tcPr>
            <w:tcW w:w="1894" w:type="dxa"/>
            <w:gridSpan w:val="3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得分：</w:t>
            </w:r>
          </w:p>
        </w:tc>
        <w:tc>
          <w:tcPr>
            <w:tcW w:w="1894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学术获奖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spacing w:line="400" w:lineRule="exact"/>
              <w:ind w:firstLine="210" w:firstLineChars="100"/>
              <w:rPr>
                <w:rFonts w:ascii="宋体" w:hAnsi="宋体" w:cs="宋体"/>
                <w:kern w:val="0"/>
                <w:szCs w:val="21"/>
                <w:u w:val="single"/>
              </w:rPr>
            </w:pPr>
          </w:p>
        </w:tc>
        <w:tc>
          <w:tcPr>
            <w:tcW w:w="1894" w:type="dxa"/>
            <w:gridSpan w:val="3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得分：</w:t>
            </w:r>
          </w:p>
        </w:tc>
        <w:tc>
          <w:tcPr>
            <w:tcW w:w="1894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学术交流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spacing w:line="400" w:lineRule="exact"/>
              <w:ind w:firstLine="210" w:firstLineChars="100"/>
              <w:rPr>
                <w:rFonts w:ascii="宋体" w:hAnsi="宋体" w:cs="宋体"/>
                <w:kern w:val="0"/>
                <w:szCs w:val="21"/>
                <w:u w:val="single"/>
              </w:rPr>
            </w:pPr>
          </w:p>
        </w:tc>
        <w:tc>
          <w:tcPr>
            <w:tcW w:w="1894" w:type="dxa"/>
            <w:gridSpan w:val="3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得分：</w:t>
            </w:r>
          </w:p>
        </w:tc>
        <w:tc>
          <w:tcPr>
            <w:tcW w:w="1894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科研项目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spacing w:line="400" w:lineRule="exact"/>
              <w:ind w:firstLine="210" w:firstLineChars="100"/>
              <w:rPr>
                <w:rFonts w:ascii="宋体" w:hAnsi="宋体" w:cs="宋体"/>
                <w:kern w:val="0"/>
                <w:szCs w:val="21"/>
                <w:u w:val="single"/>
              </w:rPr>
            </w:pPr>
          </w:p>
        </w:tc>
        <w:tc>
          <w:tcPr>
            <w:tcW w:w="1894" w:type="dxa"/>
            <w:gridSpan w:val="3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得分：</w:t>
            </w:r>
          </w:p>
        </w:tc>
        <w:tc>
          <w:tcPr>
            <w:tcW w:w="1894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科研进展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spacing w:line="400" w:lineRule="exact"/>
              <w:ind w:firstLine="210" w:firstLineChars="100"/>
              <w:rPr>
                <w:rFonts w:ascii="宋体" w:hAnsi="宋体" w:cs="宋体"/>
                <w:kern w:val="0"/>
                <w:szCs w:val="21"/>
                <w:u w:val="single"/>
              </w:rPr>
            </w:pPr>
          </w:p>
        </w:tc>
        <w:tc>
          <w:tcPr>
            <w:tcW w:w="1894" w:type="dxa"/>
            <w:gridSpan w:val="3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得分：</w:t>
            </w:r>
          </w:p>
        </w:tc>
        <w:tc>
          <w:tcPr>
            <w:tcW w:w="1894" w:type="dxa"/>
            <w:gridSpan w:val="2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548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社会活动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（10分）（写清活动次数，获奖次数和名称）</w:t>
            </w:r>
          </w:p>
        </w:tc>
        <w:tc>
          <w:tcPr>
            <w:tcW w:w="7576" w:type="dxa"/>
            <w:gridSpan w:val="11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担任学生干部（任何职务）：                                 得分：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6" w:type="dxa"/>
            <w:gridSpan w:val="11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参加活动：                                                得分：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6" w:type="dxa"/>
            <w:gridSpan w:val="11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参加竞赛获奖：                                            得分：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6" w:type="dxa"/>
            <w:gridSpan w:val="11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总分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专业排名</w:t>
            </w:r>
          </w:p>
        </w:tc>
        <w:tc>
          <w:tcPr>
            <w:tcW w:w="25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学院主管领导审核</w:t>
            </w:r>
          </w:p>
        </w:tc>
        <w:tc>
          <w:tcPr>
            <w:tcW w:w="757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主管领导签字：        （公章）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2693"/>
    <w:rsid w:val="00005E12"/>
    <w:rsid w:val="002E2693"/>
    <w:rsid w:val="009A397A"/>
    <w:rsid w:val="00B10391"/>
    <w:rsid w:val="00B94462"/>
    <w:rsid w:val="36DC049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553</Characters>
  <Lines>4</Lines>
  <Paragraphs>1</Paragraphs>
  <TotalTime>0</TotalTime>
  <ScaleCrop>false</ScaleCrop>
  <LinksUpToDate>false</LinksUpToDate>
  <CharactersWithSpaces>648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2013-09-24T06:25:00Z</dcterms:created>
  <dc:creator>崔宇</dc:creator>
  <cp:lastModifiedBy>Administrator</cp:lastModifiedBy>
  <cp:lastPrinted>2016-09-21T08:36:16Z</cp:lastPrinted>
  <dcterms:modified xsi:type="dcterms:W3CDTF">2016-09-21T08:36:36Z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